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29DE" w14:textId="2B6D5286" w:rsidR="00FB32BB" w:rsidRPr="00FB32BB" w:rsidRDefault="00B17062" w:rsidP="00FB32BB">
      <w:pPr>
        <w:spacing w:before="100" w:beforeAutospacing="1" w:after="100" w:afterAutospacing="1" w:line="240" w:lineRule="auto"/>
        <w:outlineLvl w:val="0"/>
        <w:rPr>
          <w:rFonts w:ascii="Open Sans" w:eastAsia="Times New Roman" w:hAnsi="Open Sans" w:cs="Open Sans"/>
          <w:b/>
          <w:bCs/>
          <w:color w:val="677274"/>
          <w:kern w:val="36"/>
          <w:sz w:val="48"/>
          <w:szCs w:val="48"/>
        </w:rPr>
      </w:pPr>
      <w:r>
        <w:rPr>
          <w:rFonts w:ascii="Open Sans" w:eastAsia="Times New Roman" w:hAnsi="Open Sans" w:cs="Open Sans"/>
          <w:b/>
          <w:bCs/>
          <w:color w:val="677274"/>
          <w:kern w:val="36"/>
          <w:sz w:val="48"/>
          <w:szCs w:val="48"/>
        </w:rPr>
        <w:t>Science Teacher</w:t>
      </w:r>
    </w:p>
    <w:p w14:paraId="068F03F1" w14:textId="452425BD" w:rsidR="00FB32BB" w:rsidRPr="00FB32BB" w:rsidRDefault="00FB32BB" w:rsidP="00FB32BB">
      <w:p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b/>
          <w:bCs/>
          <w:color w:val="333333"/>
          <w:sz w:val="21"/>
          <w:szCs w:val="21"/>
        </w:rPr>
        <w:t>Bruneau-Grand View Jt. School District #365Bruneau-Grand View Jt. School District #365 - Bruneau, Idaho</w:t>
      </w:r>
      <w:r w:rsidRPr="00FB32BB">
        <w:rPr>
          <w:rFonts w:ascii="Open Sans" w:eastAsia="Times New Roman" w:hAnsi="Open Sans" w:cs="Open Sans"/>
          <w:color w:val="212529"/>
          <w:sz w:val="21"/>
          <w:szCs w:val="21"/>
        </w:rPr>
        <w:t xml:space="preserve"> </w:t>
      </w:r>
    </w:p>
    <w:p w14:paraId="3796E34F" w14:textId="77777777" w:rsidR="00FB32BB" w:rsidRPr="00FB32BB" w:rsidRDefault="00FB32BB" w:rsidP="00FB32BB">
      <w:pPr>
        <w:spacing w:before="100" w:beforeAutospacing="1" w:after="100" w:afterAutospacing="1" w:line="240" w:lineRule="auto"/>
        <w:outlineLvl w:val="1"/>
        <w:rPr>
          <w:rFonts w:ascii="Open Sans" w:eastAsia="Times New Roman" w:hAnsi="Open Sans" w:cs="Open Sans"/>
          <w:b/>
          <w:bCs/>
          <w:color w:val="212529"/>
          <w:sz w:val="36"/>
          <w:szCs w:val="36"/>
        </w:rPr>
      </w:pPr>
      <w:r w:rsidRPr="00FB32BB">
        <w:rPr>
          <w:rFonts w:ascii="Open Sans" w:eastAsia="Times New Roman" w:hAnsi="Open Sans" w:cs="Open Sans"/>
          <w:b/>
          <w:bCs/>
          <w:color w:val="212529"/>
          <w:sz w:val="36"/>
          <w:szCs w:val="36"/>
        </w:rPr>
        <w:t>Job Details</w:t>
      </w:r>
    </w:p>
    <w:p w14:paraId="329B0E5D" w14:textId="77777777" w:rsidR="00FB32BB" w:rsidRPr="00FB32BB" w:rsidRDefault="00000000" w:rsidP="00FB32BB">
      <w:pPr>
        <w:spacing w:after="0" w:line="240" w:lineRule="auto"/>
        <w:rPr>
          <w:rFonts w:ascii="Open Sans" w:eastAsia="Times New Roman" w:hAnsi="Open Sans" w:cs="Open Sans"/>
          <w:sz w:val="21"/>
          <w:szCs w:val="21"/>
        </w:rPr>
      </w:pPr>
      <w:r>
        <w:rPr>
          <w:rFonts w:ascii="Times New Roman" w:eastAsia="Times New Roman" w:hAnsi="Times New Roman" w:cs="Times New Roman"/>
          <w:sz w:val="24"/>
          <w:szCs w:val="24"/>
        </w:rPr>
        <w:pict w14:anchorId="3E843018">
          <v:rect id="_x0000_i1025" style="width:835.5pt;height:.75pt" o:hrpct="0" o:hralign="center" o:hrstd="t" o:hr="t" fillcolor="#a0a0a0" stroked="f"/>
        </w:pict>
      </w:r>
    </w:p>
    <w:p w14:paraId="0182D643" w14:textId="0FF0BA83" w:rsidR="00FB32BB" w:rsidRPr="00FB32BB" w:rsidRDefault="00FB32BB" w:rsidP="00FB32BB">
      <w:pPr>
        <w:spacing w:after="0" w:line="240" w:lineRule="auto"/>
        <w:rPr>
          <w:rFonts w:ascii="Times New Roman" w:eastAsia="Times New Roman" w:hAnsi="Times New Roman" w:cs="Times New Roman"/>
          <w:sz w:val="24"/>
          <w:szCs w:val="24"/>
        </w:rPr>
      </w:pPr>
      <w:r w:rsidRPr="00FB32BB">
        <w:rPr>
          <w:rFonts w:ascii="Open Sans" w:eastAsia="Times New Roman" w:hAnsi="Open Sans" w:cs="Open Sans"/>
          <w:b/>
          <w:bCs/>
          <w:color w:val="212529"/>
          <w:sz w:val="21"/>
          <w:szCs w:val="21"/>
        </w:rPr>
        <w:t>Job ID:</w:t>
      </w:r>
      <w:r w:rsidRPr="00FB32BB">
        <w:rPr>
          <w:rFonts w:ascii="Open Sans" w:eastAsia="Times New Roman" w:hAnsi="Open Sans" w:cs="Open Sans"/>
          <w:color w:val="212529"/>
          <w:sz w:val="21"/>
          <w:szCs w:val="21"/>
        </w:rPr>
        <w:t>5551327</w:t>
      </w:r>
      <w:r w:rsidRPr="00FB32BB">
        <w:rPr>
          <w:rFonts w:ascii="Open Sans" w:eastAsia="Times New Roman" w:hAnsi="Open Sans" w:cs="Open Sans"/>
          <w:color w:val="212529"/>
          <w:sz w:val="21"/>
          <w:szCs w:val="21"/>
        </w:rPr>
        <w:br/>
      </w:r>
      <w:r w:rsidRPr="00FB32BB">
        <w:rPr>
          <w:rFonts w:ascii="Open Sans" w:eastAsia="Times New Roman" w:hAnsi="Open Sans" w:cs="Open Sans"/>
          <w:b/>
          <w:bCs/>
          <w:color w:val="212529"/>
          <w:sz w:val="21"/>
          <w:szCs w:val="21"/>
        </w:rPr>
        <w:t>Application Deadline:</w:t>
      </w:r>
      <w:r>
        <w:rPr>
          <w:rFonts w:ascii="Open Sans" w:eastAsia="Times New Roman" w:hAnsi="Open Sans" w:cs="Open Sans"/>
          <w:b/>
          <w:bCs/>
          <w:color w:val="212529"/>
          <w:sz w:val="21"/>
          <w:szCs w:val="21"/>
        </w:rPr>
        <w:t xml:space="preserve"> </w:t>
      </w:r>
      <w:r w:rsidRPr="00FB32BB">
        <w:rPr>
          <w:rFonts w:ascii="Open Sans" w:eastAsia="Times New Roman" w:hAnsi="Open Sans" w:cs="Open Sans"/>
          <w:color w:val="212529"/>
          <w:sz w:val="21"/>
          <w:szCs w:val="21"/>
        </w:rPr>
        <w:t>Posted until filled</w:t>
      </w:r>
      <w:r w:rsidRPr="00FB32BB">
        <w:rPr>
          <w:rFonts w:ascii="Open Sans" w:eastAsia="Times New Roman" w:hAnsi="Open Sans" w:cs="Open Sans"/>
          <w:color w:val="212529"/>
          <w:sz w:val="21"/>
          <w:szCs w:val="21"/>
        </w:rPr>
        <w:br/>
      </w:r>
      <w:r w:rsidRPr="00FB32BB">
        <w:rPr>
          <w:rFonts w:ascii="Open Sans" w:eastAsia="Times New Roman" w:hAnsi="Open Sans" w:cs="Open Sans"/>
          <w:b/>
          <w:bCs/>
          <w:color w:val="212529"/>
          <w:sz w:val="21"/>
          <w:szCs w:val="21"/>
        </w:rPr>
        <w:t>Posted:</w:t>
      </w:r>
      <w:r>
        <w:rPr>
          <w:rFonts w:ascii="Open Sans" w:eastAsia="Times New Roman" w:hAnsi="Open Sans" w:cs="Open Sans"/>
          <w:b/>
          <w:bCs/>
          <w:color w:val="212529"/>
          <w:sz w:val="21"/>
          <w:szCs w:val="21"/>
        </w:rPr>
        <w:t xml:space="preserve"> </w:t>
      </w:r>
      <w:r w:rsidRPr="00FB32BB">
        <w:rPr>
          <w:rFonts w:ascii="Open Sans" w:eastAsia="Times New Roman" w:hAnsi="Open Sans" w:cs="Open Sans"/>
          <w:color w:val="212529"/>
          <w:sz w:val="21"/>
          <w:szCs w:val="21"/>
        </w:rPr>
        <w:t xml:space="preserve">Feb 23, </w:t>
      </w:r>
      <w:r w:rsidR="004757EF" w:rsidRPr="00FB32BB">
        <w:rPr>
          <w:rFonts w:ascii="Open Sans" w:eastAsia="Times New Roman" w:hAnsi="Open Sans" w:cs="Open Sans"/>
          <w:color w:val="212529"/>
          <w:sz w:val="21"/>
          <w:szCs w:val="21"/>
        </w:rPr>
        <w:t>2026,</w:t>
      </w:r>
      <w:r w:rsidRPr="00FB32BB">
        <w:rPr>
          <w:rFonts w:ascii="Open Sans" w:eastAsia="Times New Roman" w:hAnsi="Open Sans" w:cs="Open Sans"/>
          <w:color w:val="212529"/>
          <w:sz w:val="21"/>
          <w:szCs w:val="21"/>
        </w:rPr>
        <w:t xml:space="preserve"> 12:00 AM (UTC)</w:t>
      </w:r>
      <w:r w:rsidRPr="00FB32BB">
        <w:rPr>
          <w:rFonts w:ascii="Open Sans" w:eastAsia="Times New Roman" w:hAnsi="Open Sans" w:cs="Open Sans"/>
          <w:color w:val="212529"/>
          <w:sz w:val="21"/>
          <w:szCs w:val="21"/>
        </w:rPr>
        <w:br/>
      </w:r>
    </w:p>
    <w:p w14:paraId="13627EF7" w14:textId="15072611" w:rsidR="00FB32BB" w:rsidRPr="00FB32BB" w:rsidRDefault="00FB32BB" w:rsidP="00FB32BB">
      <w:pPr>
        <w:spacing w:beforeAutospacing="1" w:after="0" w:afterAutospacing="1" w:line="240" w:lineRule="auto"/>
        <w:rPr>
          <w:rFonts w:ascii="Open Sans" w:eastAsia="Times New Roman" w:hAnsi="Open Sans" w:cs="Open Sans"/>
          <w:color w:val="212529"/>
          <w:sz w:val="21"/>
          <w:szCs w:val="21"/>
        </w:rPr>
      </w:pPr>
      <w:r w:rsidRPr="00FB32BB">
        <w:rPr>
          <w:rFonts w:ascii="Open Sans" w:eastAsia="Times New Roman" w:hAnsi="Open Sans" w:cs="Open Sans"/>
          <w:b/>
          <w:bCs/>
          <w:color w:val="212529"/>
          <w:sz w:val="21"/>
          <w:szCs w:val="21"/>
        </w:rPr>
        <w:t>Starting Date:</w:t>
      </w:r>
      <w:r>
        <w:rPr>
          <w:rFonts w:ascii="Open Sans" w:eastAsia="Times New Roman" w:hAnsi="Open Sans" w:cs="Open Sans"/>
          <w:b/>
          <w:bCs/>
          <w:color w:val="212529"/>
          <w:sz w:val="21"/>
          <w:szCs w:val="21"/>
        </w:rPr>
        <w:t xml:space="preserve"> </w:t>
      </w:r>
      <w:r w:rsidRPr="00FB32BB">
        <w:rPr>
          <w:rFonts w:ascii="Open Sans" w:eastAsia="Times New Roman" w:hAnsi="Open Sans" w:cs="Open Sans"/>
          <w:color w:val="212529"/>
          <w:sz w:val="21"/>
          <w:szCs w:val="21"/>
        </w:rPr>
        <w:t>Aug 10, 2026</w:t>
      </w:r>
    </w:p>
    <w:p w14:paraId="44AD8D2B" w14:textId="77777777" w:rsidR="00FB32BB" w:rsidRPr="00FB32BB" w:rsidRDefault="00FB32BB" w:rsidP="00FB32BB">
      <w:pPr>
        <w:spacing w:before="100" w:beforeAutospacing="1" w:after="100" w:afterAutospacing="1" w:line="240" w:lineRule="auto"/>
        <w:outlineLvl w:val="1"/>
        <w:rPr>
          <w:rFonts w:ascii="Open Sans" w:eastAsia="Times New Roman" w:hAnsi="Open Sans" w:cs="Open Sans"/>
          <w:b/>
          <w:bCs/>
          <w:color w:val="212529"/>
          <w:sz w:val="36"/>
          <w:szCs w:val="36"/>
        </w:rPr>
      </w:pPr>
      <w:r w:rsidRPr="00FB32BB">
        <w:rPr>
          <w:rFonts w:ascii="Open Sans" w:eastAsia="Times New Roman" w:hAnsi="Open Sans" w:cs="Open Sans"/>
          <w:b/>
          <w:bCs/>
          <w:color w:val="212529"/>
          <w:sz w:val="36"/>
          <w:szCs w:val="36"/>
        </w:rPr>
        <w:t>Job Description</w:t>
      </w:r>
    </w:p>
    <w:p w14:paraId="510D7BE1" w14:textId="77777777" w:rsidR="00FB32BB" w:rsidRPr="00FB32BB" w:rsidRDefault="00000000" w:rsidP="00FB32BB">
      <w:pPr>
        <w:spacing w:after="0" w:line="240" w:lineRule="auto"/>
        <w:rPr>
          <w:rFonts w:ascii="Open Sans" w:eastAsia="Times New Roman" w:hAnsi="Open Sans" w:cs="Open Sans"/>
          <w:sz w:val="21"/>
          <w:szCs w:val="21"/>
        </w:rPr>
      </w:pPr>
      <w:r>
        <w:rPr>
          <w:rFonts w:ascii="Times New Roman" w:eastAsia="Times New Roman" w:hAnsi="Times New Roman" w:cs="Times New Roman"/>
          <w:sz w:val="24"/>
          <w:szCs w:val="24"/>
        </w:rPr>
        <w:pict w14:anchorId="7035E627">
          <v:rect id="_x0000_i1026" style="width:835.5pt;height:.75pt" o:hrpct="0" o:hralign="center" o:hrstd="t" o:hr="t" fillcolor="#a0a0a0" stroked="f"/>
        </w:pict>
      </w:r>
    </w:p>
    <w:p w14:paraId="0D565363" w14:textId="090ECF4B" w:rsidR="00FB32BB" w:rsidRPr="00FB32BB" w:rsidRDefault="00FB32BB" w:rsidP="00FB32BB">
      <w:p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 xml:space="preserve">We are now accepting applications for a </w:t>
      </w:r>
      <w:r w:rsidR="00B17062">
        <w:rPr>
          <w:rFonts w:ascii="Open Sans" w:eastAsia="Times New Roman" w:hAnsi="Open Sans" w:cs="Open Sans"/>
          <w:color w:val="212529"/>
          <w:sz w:val="21"/>
          <w:szCs w:val="21"/>
        </w:rPr>
        <w:t>Secondary Science</w:t>
      </w:r>
      <w:r w:rsidRPr="00FB32BB">
        <w:rPr>
          <w:rFonts w:ascii="Open Sans" w:eastAsia="Times New Roman" w:hAnsi="Open Sans" w:cs="Open Sans"/>
          <w:color w:val="212529"/>
          <w:sz w:val="21"/>
          <w:szCs w:val="21"/>
        </w:rPr>
        <w:t xml:space="preserve"> Teacher at Bruneau Grand View School District K-12. Possibly coaching, small class size and daycare and housing.</w:t>
      </w:r>
      <w:r w:rsidRPr="00FB32BB">
        <w:rPr>
          <w:rFonts w:ascii="Open Sans" w:eastAsia="Times New Roman" w:hAnsi="Open Sans" w:cs="Open Sans"/>
          <w:color w:val="212529"/>
          <w:sz w:val="21"/>
          <w:szCs w:val="21"/>
        </w:rPr>
        <w:br/>
      </w:r>
      <w:r w:rsidRPr="00FB32BB">
        <w:rPr>
          <w:rFonts w:ascii="Open Sans" w:eastAsia="Times New Roman" w:hAnsi="Open Sans" w:cs="Open Sans"/>
          <w:color w:val="212529"/>
          <w:sz w:val="21"/>
          <w:szCs w:val="21"/>
        </w:rPr>
        <w:br/>
        <w:t xml:space="preserve">Located in SW Idaho, we are one hour south of Boise and 40 minutes from Mountain Home. While some teachers choose to live locally, many commute from the Treasure Valley due to our </w:t>
      </w:r>
      <w:r w:rsidR="005C3A88" w:rsidRPr="00FB32BB">
        <w:rPr>
          <w:rFonts w:ascii="Open Sans" w:eastAsia="Times New Roman" w:hAnsi="Open Sans" w:cs="Open Sans"/>
          <w:color w:val="212529"/>
          <w:sz w:val="21"/>
          <w:szCs w:val="21"/>
        </w:rPr>
        <w:t>4-day</w:t>
      </w:r>
      <w:r w:rsidRPr="00FB32BB">
        <w:rPr>
          <w:rFonts w:ascii="Open Sans" w:eastAsia="Times New Roman" w:hAnsi="Open Sans" w:cs="Open Sans"/>
          <w:color w:val="212529"/>
          <w:sz w:val="21"/>
          <w:szCs w:val="21"/>
        </w:rPr>
        <w:t xml:space="preserve"> school week and our positive climate which is friendly and supportive to our teachers. We also have small class sizes. Possible housing, coaching, and Daycare.</w:t>
      </w:r>
      <w:r w:rsidRPr="00FB32BB">
        <w:rPr>
          <w:rFonts w:ascii="Open Sans" w:eastAsia="Times New Roman" w:hAnsi="Open Sans" w:cs="Open Sans"/>
          <w:color w:val="212529"/>
          <w:sz w:val="21"/>
          <w:szCs w:val="21"/>
        </w:rPr>
        <w:br/>
      </w:r>
      <w:r w:rsidRPr="00FB32BB">
        <w:rPr>
          <w:rFonts w:ascii="Open Sans" w:eastAsia="Times New Roman" w:hAnsi="Open Sans" w:cs="Open Sans"/>
          <w:color w:val="212529"/>
          <w:sz w:val="21"/>
          <w:szCs w:val="21"/>
        </w:rPr>
        <w:br/>
      </w:r>
      <w:r w:rsidRPr="00FB32BB">
        <w:rPr>
          <w:rFonts w:ascii="Open Sans" w:eastAsia="Times New Roman" w:hAnsi="Open Sans" w:cs="Open Sans"/>
          <w:color w:val="212529"/>
          <w:sz w:val="21"/>
          <w:szCs w:val="21"/>
        </w:rPr>
        <w:br/>
        <w:t>At Bruneau - Grand View, we search for colleagues who are Humble, Hungry and Smart (Lencioni, 2016). We commit to the long-term achievement of our district by focusing on our culture &amp; climate, student engagement, and our student’s achievement.</w:t>
      </w:r>
      <w:r w:rsidRPr="00FB32BB">
        <w:rPr>
          <w:rFonts w:ascii="Open Sans" w:eastAsia="Times New Roman" w:hAnsi="Open Sans" w:cs="Open Sans"/>
          <w:color w:val="212529"/>
          <w:sz w:val="21"/>
          <w:szCs w:val="21"/>
        </w:rPr>
        <w:br/>
        <w:t>WE HAVE SMALL CLASS SIZES!! WE HAVE DAYCARE FOR OUR EMPLOYEES! WE WILL HELP FIND HOUSING! PLEASE COME SEE THIS BEAUTIFUL COMMUNITY YOU WILL NOT BE DISAPPOINTED!</w:t>
      </w:r>
      <w:r w:rsidRPr="00FB32BB">
        <w:rPr>
          <w:rFonts w:ascii="Open Sans" w:eastAsia="Times New Roman" w:hAnsi="Open Sans" w:cs="Open Sans"/>
          <w:color w:val="212529"/>
          <w:sz w:val="21"/>
          <w:szCs w:val="21"/>
        </w:rPr>
        <w:br/>
      </w:r>
      <w:r w:rsidRPr="00FB32BB">
        <w:rPr>
          <w:rFonts w:ascii="Open Sans" w:eastAsia="Times New Roman" w:hAnsi="Open Sans" w:cs="Open Sans"/>
          <w:color w:val="212529"/>
          <w:sz w:val="21"/>
          <w:szCs w:val="21"/>
        </w:rPr>
        <w:br/>
      </w:r>
      <w:r w:rsidRPr="00FB32BB">
        <w:rPr>
          <w:rFonts w:ascii="Open Sans" w:eastAsia="Times New Roman" w:hAnsi="Open Sans" w:cs="Open Sans"/>
          <w:color w:val="212529"/>
          <w:sz w:val="21"/>
          <w:szCs w:val="21"/>
        </w:rPr>
        <w:br/>
      </w:r>
      <w:r w:rsidRPr="00FB32BB">
        <w:rPr>
          <w:rFonts w:ascii="Open Sans" w:eastAsia="Times New Roman" w:hAnsi="Open Sans" w:cs="Open Sans"/>
          <w:b/>
          <w:bCs/>
          <w:color w:val="212529"/>
          <w:sz w:val="21"/>
          <w:szCs w:val="21"/>
          <w:u w:val="single"/>
        </w:rPr>
        <w:t>Reports To</w:t>
      </w:r>
      <w:r w:rsidRPr="00FB32BB">
        <w:rPr>
          <w:rFonts w:ascii="Open Sans" w:eastAsia="Times New Roman" w:hAnsi="Open Sans" w:cs="Open Sans"/>
          <w:color w:val="212529"/>
          <w:sz w:val="21"/>
          <w:szCs w:val="21"/>
        </w:rPr>
        <w:br/>
        <w:t xml:space="preserve">Secondary Principal </w:t>
      </w:r>
      <w:r w:rsidR="00B17062" w:rsidRPr="00FB32BB">
        <w:rPr>
          <w:rFonts w:ascii="Open Sans" w:eastAsia="Times New Roman" w:hAnsi="Open Sans" w:cs="Open Sans"/>
          <w:color w:val="212529"/>
          <w:sz w:val="21"/>
          <w:szCs w:val="21"/>
        </w:rPr>
        <w:t xml:space="preserve"> </w:t>
      </w:r>
      <w:r w:rsidRPr="00FB32BB">
        <w:rPr>
          <w:rFonts w:ascii="Open Sans" w:eastAsia="Times New Roman" w:hAnsi="Open Sans" w:cs="Open Sans"/>
          <w:color w:val="212529"/>
          <w:sz w:val="21"/>
          <w:szCs w:val="21"/>
        </w:rPr>
        <w:br/>
      </w:r>
      <w:r w:rsidRPr="00FB32BB">
        <w:rPr>
          <w:rFonts w:ascii="Open Sans" w:eastAsia="Times New Roman" w:hAnsi="Open Sans" w:cs="Open Sans"/>
          <w:color w:val="212529"/>
          <w:sz w:val="21"/>
          <w:szCs w:val="21"/>
        </w:rPr>
        <w:br/>
      </w:r>
      <w:r w:rsidRPr="00FB32BB">
        <w:rPr>
          <w:rFonts w:ascii="Open Sans" w:eastAsia="Times New Roman" w:hAnsi="Open Sans" w:cs="Open Sans"/>
          <w:color w:val="212529"/>
          <w:sz w:val="21"/>
          <w:szCs w:val="21"/>
        </w:rPr>
        <w:br/>
      </w:r>
      <w:r w:rsidRPr="00FB32BB">
        <w:rPr>
          <w:rFonts w:ascii="Open Sans" w:eastAsia="Times New Roman" w:hAnsi="Open Sans" w:cs="Open Sans"/>
          <w:b/>
          <w:bCs/>
          <w:color w:val="212529"/>
          <w:sz w:val="21"/>
          <w:szCs w:val="21"/>
          <w:u w:val="single"/>
        </w:rPr>
        <w:t>Teaching Courses</w:t>
      </w:r>
      <w:r w:rsidRPr="00FB32BB">
        <w:rPr>
          <w:rFonts w:ascii="Open Sans" w:eastAsia="Times New Roman" w:hAnsi="Open Sans" w:cs="Open Sans"/>
          <w:color w:val="212529"/>
          <w:sz w:val="21"/>
          <w:szCs w:val="21"/>
        </w:rPr>
        <w:br/>
        <w:t>6-12</w:t>
      </w:r>
      <w:r w:rsidRPr="00FB32BB">
        <w:rPr>
          <w:rFonts w:ascii="Open Sans" w:eastAsia="Times New Roman" w:hAnsi="Open Sans" w:cs="Open Sans"/>
          <w:color w:val="212529"/>
          <w:sz w:val="21"/>
          <w:szCs w:val="21"/>
        </w:rPr>
        <w:br/>
      </w:r>
      <w:r w:rsidRPr="00FB32BB">
        <w:rPr>
          <w:rFonts w:ascii="Open Sans" w:eastAsia="Times New Roman" w:hAnsi="Open Sans" w:cs="Open Sans"/>
          <w:b/>
          <w:bCs/>
          <w:color w:val="212529"/>
          <w:sz w:val="21"/>
          <w:szCs w:val="21"/>
          <w:u w:val="single"/>
        </w:rPr>
        <w:t>Additional Responsibilities</w:t>
      </w:r>
      <w:r w:rsidRPr="00FB32BB">
        <w:rPr>
          <w:rFonts w:ascii="Open Sans" w:eastAsia="Times New Roman" w:hAnsi="Open Sans" w:cs="Open Sans"/>
          <w:color w:val="212529"/>
          <w:sz w:val="21"/>
          <w:szCs w:val="21"/>
        </w:rPr>
        <w:br/>
      </w:r>
    </w:p>
    <w:p w14:paraId="43C9BEFA" w14:textId="75DA85B4" w:rsidR="00FB32BB" w:rsidRPr="00FB32BB" w:rsidRDefault="005C3A88" w:rsidP="00FB32BB">
      <w:pPr>
        <w:spacing w:after="0" w:line="240" w:lineRule="auto"/>
        <w:rPr>
          <w:rFonts w:ascii="Open Sans" w:eastAsia="Times New Roman" w:hAnsi="Open Sans" w:cs="Open Sans"/>
          <w:color w:val="212529"/>
          <w:sz w:val="21"/>
          <w:szCs w:val="21"/>
        </w:rPr>
      </w:pPr>
      <w:r w:rsidRPr="00FB32BB">
        <w:rPr>
          <w:rFonts w:ascii="Open Sans" w:eastAsia="Times New Roman" w:hAnsi="Symbol" w:cs="Open Sans"/>
          <w:color w:val="212529"/>
          <w:sz w:val="21"/>
          <w:szCs w:val="21"/>
        </w:rPr>
        <w:lastRenderedPageBreak/>
        <w:t></w:t>
      </w:r>
      <w:r w:rsidRPr="00FB32BB">
        <w:rPr>
          <w:rFonts w:ascii="Open Sans" w:eastAsia="Times New Roman" w:hAnsi="Open Sans" w:cs="Open Sans"/>
          <w:color w:val="212529"/>
          <w:sz w:val="21"/>
          <w:szCs w:val="21"/>
        </w:rPr>
        <w:t xml:space="preserve"> Maintain</w:t>
      </w:r>
      <w:r w:rsidR="00FB32BB" w:rsidRPr="00FB32BB">
        <w:rPr>
          <w:rFonts w:ascii="Open Sans" w:eastAsia="Times New Roman" w:hAnsi="Open Sans" w:cs="Open Sans"/>
          <w:color w:val="212529"/>
          <w:sz w:val="21"/>
          <w:szCs w:val="21"/>
        </w:rPr>
        <w:t xml:space="preserve"> confidentiality regarding students and staff.</w:t>
      </w:r>
      <w:r w:rsidR="00FB32BB" w:rsidRPr="00FB32BB">
        <w:rPr>
          <w:rFonts w:ascii="Open Sans" w:eastAsia="Times New Roman" w:hAnsi="Open Sans" w:cs="Open Sans"/>
          <w:color w:val="212529"/>
          <w:sz w:val="21"/>
          <w:szCs w:val="21"/>
        </w:rPr>
        <w:br/>
      </w:r>
    </w:p>
    <w:p w14:paraId="2DB057A3" w14:textId="5A393DD6" w:rsidR="00FB32BB" w:rsidRPr="00FB32BB" w:rsidRDefault="005C3A88" w:rsidP="00FB32BB">
      <w:pPr>
        <w:spacing w:after="0" w:line="240" w:lineRule="auto"/>
        <w:rPr>
          <w:rFonts w:ascii="Open Sans" w:eastAsia="Times New Roman" w:hAnsi="Open Sans" w:cs="Open Sans"/>
          <w:color w:val="212529"/>
          <w:sz w:val="21"/>
          <w:szCs w:val="21"/>
        </w:rPr>
      </w:pPr>
      <w:r w:rsidRPr="00FB32BB">
        <w:rPr>
          <w:rFonts w:ascii="Open Sans" w:eastAsia="Times New Roman" w:hAnsi="Symbol" w:cs="Open Sans"/>
          <w:color w:val="212529"/>
          <w:sz w:val="21"/>
          <w:szCs w:val="21"/>
        </w:rPr>
        <w:t></w:t>
      </w:r>
      <w:r w:rsidRPr="00FB32BB">
        <w:rPr>
          <w:rFonts w:ascii="Open Sans" w:eastAsia="Times New Roman" w:hAnsi="Open Sans" w:cs="Open Sans"/>
          <w:color w:val="212529"/>
          <w:sz w:val="21"/>
          <w:szCs w:val="21"/>
        </w:rPr>
        <w:t xml:space="preserve"> Performing</w:t>
      </w:r>
      <w:r w:rsidR="00FB32BB" w:rsidRPr="00FB32BB">
        <w:rPr>
          <w:rFonts w:ascii="Open Sans" w:eastAsia="Times New Roman" w:hAnsi="Open Sans" w:cs="Open Sans"/>
          <w:color w:val="212529"/>
          <w:sz w:val="21"/>
          <w:szCs w:val="21"/>
        </w:rPr>
        <w:t xml:space="preserve"> other duties as assigned based on </w:t>
      </w:r>
      <w:r w:rsidRPr="00FB32BB">
        <w:rPr>
          <w:rFonts w:ascii="Open Sans" w:eastAsia="Times New Roman" w:hAnsi="Open Sans" w:cs="Open Sans"/>
          <w:color w:val="212529"/>
          <w:sz w:val="21"/>
          <w:szCs w:val="21"/>
        </w:rPr>
        <w:t>administrative</w:t>
      </w:r>
      <w:r w:rsidR="00FB32BB" w:rsidRPr="00FB32BB">
        <w:rPr>
          <w:rFonts w:ascii="Open Sans" w:eastAsia="Times New Roman" w:hAnsi="Open Sans" w:cs="Open Sans"/>
          <w:color w:val="212529"/>
          <w:sz w:val="21"/>
          <w:szCs w:val="21"/>
        </w:rPr>
        <w:t xml:space="preserve"> directives.</w:t>
      </w:r>
      <w:r w:rsidR="00FB32BB" w:rsidRPr="00FB32BB">
        <w:rPr>
          <w:rFonts w:ascii="Open Sans" w:eastAsia="Times New Roman" w:hAnsi="Open Sans" w:cs="Open Sans"/>
          <w:color w:val="212529"/>
          <w:sz w:val="21"/>
          <w:szCs w:val="21"/>
        </w:rPr>
        <w:br/>
      </w:r>
    </w:p>
    <w:p w14:paraId="611EC162" w14:textId="457AD9D2" w:rsidR="00FB32BB" w:rsidRPr="00FB32BB" w:rsidRDefault="005C3A88" w:rsidP="00FB32BB">
      <w:pPr>
        <w:spacing w:after="0" w:line="240" w:lineRule="auto"/>
        <w:rPr>
          <w:rFonts w:ascii="Open Sans" w:eastAsia="Times New Roman" w:hAnsi="Open Sans" w:cs="Open Sans"/>
          <w:color w:val="212529"/>
          <w:sz w:val="21"/>
          <w:szCs w:val="21"/>
        </w:rPr>
      </w:pPr>
      <w:r w:rsidRPr="00FB32BB">
        <w:rPr>
          <w:rFonts w:ascii="Open Sans" w:eastAsia="Times New Roman" w:hAnsi="Symbol" w:cs="Open Sans"/>
          <w:color w:val="212529"/>
          <w:sz w:val="21"/>
          <w:szCs w:val="21"/>
        </w:rPr>
        <w:t></w:t>
      </w:r>
      <w:r w:rsidRPr="00FB32BB">
        <w:rPr>
          <w:rFonts w:ascii="Open Sans" w:eastAsia="Times New Roman" w:hAnsi="Open Sans" w:cs="Open Sans"/>
          <w:color w:val="212529"/>
          <w:sz w:val="21"/>
          <w:szCs w:val="21"/>
        </w:rPr>
        <w:t xml:space="preserve"> Attend</w:t>
      </w:r>
      <w:r w:rsidR="00FB32BB" w:rsidRPr="00FB32BB">
        <w:rPr>
          <w:rFonts w:ascii="Open Sans" w:eastAsia="Times New Roman" w:hAnsi="Open Sans" w:cs="Open Sans"/>
          <w:color w:val="212529"/>
          <w:sz w:val="21"/>
          <w:szCs w:val="21"/>
        </w:rPr>
        <w:t xml:space="preserve"> monthly professional development related to personal/professional </w:t>
      </w:r>
      <w:r w:rsidRPr="00FB32BB">
        <w:rPr>
          <w:rFonts w:ascii="Open Sans" w:eastAsia="Times New Roman" w:hAnsi="Open Sans" w:cs="Open Sans"/>
          <w:color w:val="212529"/>
          <w:sz w:val="21"/>
          <w:szCs w:val="21"/>
        </w:rPr>
        <w:t>growth and</w:t>
      </w:r>
      <w:r w:rsidR="00FB32BB" w:rsidRPr="00FB32BB">
        <w:rPr>
          <w:rFonts w:ascii="Open Sans" w:eastAsia="Times New Roman" w:hAnsi="Open Sans" w:cs="Open Sans"/>
          <w:color w:val="212529"/>
          <w:sz w:val="21"/>
          <w:szCs w:val="21"/>
        </w:rPr>
        <w:t xml:space="preserve"> use the models to develop &amp; grow.</w:t>
      </w:r>
      <w:r w:rsidR="00FB32BB" w:rsidRPr="00FB32BB">
        <w:rPr>
          <w:rFonts w:ascii="Open Sans" w:eastAsia="Times New Roman" w:hAnsi="Open Sans" w:cs="Open Sans"/>
          <w:color w:val="212529"/>
          <w:sz w:val="21"/>
          <w:szCs w:val="21"/>
        </w:rPr>
        <w:br/>
      </w:r>
    </w:p>
    <w:p w14:paraId="73EDBD24" w14:textId="1ABFDD31" w:rsidR="00FB32BB" w:rsidRPr="00FB32BB" w:rsidRDefault="005C3A88" w:rsidP="00FB32BB">
      <w:pPr>
        <w:spacing w:after="0" w:line="240" w:lineRule="auto"/>
        <w:rPr>
          <w:rFonts w:ascii="Open Sans" w:eastAsia="Times New Roman" w:hAnsi="Open Sans" w:cs="Open Sans"/>
          <w:color w:val="212529"/>
          <w:sz w:val="21"/>
          <w:szCs w:val="21"/>
        </w:rPr>
      </w:pPr>
      <w:r w:rsidRPr="00FB32BB">
        <w:rPr>
          <w:rFonts w:ascii="Open Sans" w:eastAsia="Times New Roman" w:hAnsi="Symbol" w:cs="Open Sans"/>
          <w:color w:val="212529"/>
          <w:sz w:val="21"/>
          <w:szCs w:val="21"/>
        </w:rPr>
        <w:t></w:t>
      </w:r>
      <w:r w:rsidRPr="00FB32BB">
        <w:rPr>
          <w:rFonts w:ascii="Open Sans" w:eastAsia="Times New Roman" w:hAnsi="Open Sans" w:cs="Open Sans"/>
          <w:color w:val="212529"/>
          <w:sz w:val="21"/>
          <w:szCs w:val="21"/>
        </w:rPr>
        <w:t xml:space="preserve"> Adhere</w:t>
      </w:r>
      <w:r w:rsidR="00FB32BB" w:rsidRPr="00FB32BB">
        <w:rPr>
          <w:rFonts w:ascii="Open Sans" w:eastAsia="Times New Roman" w:hAnsi="Open Sans" w:cs="Open Sans"/>
          <w:color w:val="212529"/>
          <w:sz w:val="21"/>
          <w:szCs w:val="21"/>
        </w:rPr>
        <w:t xml:space="preserve"> to the Code of Ethics of the Idaho Teaching Professional.</w:t>
      </w:r>
      <w:r w:rsidR="00FB32BB" w:rsidRPr="00FB32BB">
        <w:rPr>
          <w:rFonts w:ascii="Open Sans" w:eastAsia="Times New Roman" w:hAnsi="Open Sans" w:cs="Open Sans"/>
          <w:color w:val="212529"/>
          <w:sz w:val="21"/>
          <w:szCs w:val="21"/>
        </w:rPr>
        <w:br/>
      </w:r>
      <w:r w:rsidR="00FB32BB" w:rsidRPr="00FB32BB">
        <w:rPr>
          <w:rFonts w:ascii="Open Sans" w:eastAsia="Times New Roman" w:hAnsi="Open Sans" w:cs="Open Sans"/>
          <w:color w:val="212529"/>
          <w:sz w:val="21"/>
          <w:szCs w:val="21"/>
        </w:rPr>
        <w:br/>
      </w:r>
      <w:r w:rsidR="00FB32BB" w:rsidRPr="00FB32BB">
        <w:rPr>
          <w:rFonts w:ascii="Open Sans" w:eastAsia="Times New Roman" w:hAnsi="Open Sans" w:cs="Open Sans"/>
          <w:color w:val="212529"/>
          <w:sz w:val="21"/>
          <w:szCs w:val="21"/>
        </w:rPr>
        <w:br/>
      </w:r>
      <w:r w:rsidR="00FB32BB" w:rsidRPr="00FB32BB">
        <w:rPr>
          <w:rFonts w:ascii="Open Sans" w:eastAsia="Times New Roman" w:hAnsi="Open Sans" w:cs="Open Sans"/>
          <w:b/>
          <w:bCs/>
          <w:color w:val="212529"/>
          <w:sz w:val="21"/>
          <w:szCs w:val="21"/>
          <w:u w:val="single"/>
        </w:rPr>
        <w:t xml:space="preserve">Overview of the Bruneau - Grand View </w:t>
      </w:r>
      <w:r w:rsidRPr="00FB32BB">
        <w:rPr>
          <w:rFonts w:ascii="Open Sans" w:eastAsia="Times New Roman" w:hAnsi="Open Sans" w:cs="Open Sans"/>
          <w:b/>
          <w:bCs/>
          <w:color w:val="212529"/>
          <w:sz w:val="21"/>
          <w:szCs w:val="21"/>
          <w:u w:val="single"/>
        </w:rPr>
        <w:t>District:</w:t>
      </w:r>
      <w:r w:rsidR="00FB32BB" w:rsidRPr="00FB32BB">
        <w:rPr>
          <w:rFonts w:ascii="Open Sans" w:eastAsia="Times New Roman" w:hAnsi="Open Sans" w:cs="Open Sans"/>
          <w:color w:val="212529"/>
          <w:sz w:val="21"/>
          <w:szCs w:val="21"/>
        </w:rPr>
        <w:br/>
        <w:t xml:space="preserve">The Bruneau-Grand View Joint School District #365 serves roughly 250 students from Elmore &amp; </w:t>
      </w:r>
      <w:r w:rsidR="004757EF" w:rsidRPr="00FB32BB">
        <w:rPr>
          <w:rFonts w:ascii="Open Sans" w:eastAsia="Times New Roman" w:hAnsi="Open Sans" w:cs="Open Sans"/>
          <w:color w:val="212529"/>
          <w:sz w:val="21"/>
          <w:szCs w:val="21"/>
        </w:rPr>
        <w:t>Owyhee County</w:t>
      </w:r>
      <w:r w:rsidR="00FB32BB" w:rsidRPr="00FB32BB">
        <w:rPr>
          <w:rFonts w:ascii="Open Sans" w:eastAsia="Times New Roman" w:hAnsi="Open Sans" w:cs="Open Sans"/>
          <w:color w:val="212529"/>
          <w:sz w:val="21"/>
          <w:szCs w:val="21"/>
        </w:rPr>
        <w:t>. Though our student population is small, we’re one of the largest geographic districts in the state at 5,725 square miles. The parents of our students support our ranching &amp; agricultural-based economy; many are working in the industry in some form. Our largest company-based employers include Simplot, Idaho Power, BLM and the school district.</w:t>
      </w:r>
      <w:r w:rsidR="00FB32BB" w:rsidRPr="00FB32BB">
        <w:rPr>
          <w:rFonts w:ascii="Open Sans" w:eastAsia="Times New Roman" w:hAnsi="Open Sans" w:cs="Open Sans"/>
          <w:color w:val="212529"/>
          <w:sz w:val="21"/>
          <w:szCs w:val="21"/>
        </w:rPr>
        <w:br/>
      </w:r>
      <w:r w:rsidR="00FB32BB" w:rsidRPr="00FB32BB">
        <w:rPr>
          <w:rFonts w:ascii="Open Sans" w:eastAsia="Times New Roman" w:hAnsi="Open Sans" w:cs="Open Sans"/>
          <w:color w:val="212529"/>
          <w:sz w:val="21"/>
          <w:szCs w:val="21"/>
        </w:rPr>
        <w:br/>
        <w:t>BGV has worked hard to </w:t>
      </w:r>
      <w:hyperlink r:id="rId5" w:history="1">
        <w:r w:rsidR="00FB32BB" w:rsidRPr="00FB32BB">
          <w:rPr>
            <w:rFonts w:ascii="Open Sans" w:eastAsia="Times New Roman" w:hAnsi="Open Sans" w:cs="Open Sans"/>
            <w:color w:val="0D6EFD"/>
            <w:sz w:val="21"/>
            <w:szCs w:val="21"/>
            <w:u w:val="single"/>
          </w:rPr>
          <w:t>re-define itself </w:t>
        </w:r>
      </w:hyperlink>
      <w:r w:rsidR="00FB32BB" w:rsidRPr="00FB32BB">
        <w:rPr>
          <w:rFonts w:ascii="Open Sans" w:eastAsia="Times New Roman" w:hAnsi="Open Sans" w:cs="Open Sans"/>
          <w:color w:val="212529"/>
          <w:sz w:val="21"/>
          <w:szCs w:val="21"/>
        </w:rPr>
        <w:t>with a strong, deliberate focus on the culture and climate of our schools. This has led to a dedicated staff and </w:t>
      </w:r>
      <w:hyperlink r:id="rId6" w:history="1">
        <w:r w:rsidR="00FB32BB" w:rsidRPr="00FB32BB">
          <w:rPr>
            <w:rFonts w:ascii="Open Sans" w:eastAsia="Times New Roman" w:hAnsi="Open Sans" w:cs="Open Sans"/>
            <w:color w:val="0D6EFD"/>
            <w:sz w:val="21"/>
            <w:szCs w:val="21"/>
            <w:u w:val="single"/>
          </w:rPr>
          <w:t>significant gains </w:t>
        </w:r>
      </w:hyperlink>
      <w:r w:rsidR="00FB32BB" w:rsidRPr="00FB32BB">
        <w:rPr>
          <w:rFonts w:ascii="Open Sans" w:eastAsia="Times New Roman" w:hAnsi="Open Sans" w:cs="Open Sans"/>
          <w:color w:val="212529"/>
          <w:sz w:val="21"/>
          <w:szCs w:val="21"/>
        </w:rPr>
        <w:t>in student achievement throughout our District, which we will continue to improve upon in the coming years.</w:t>
      </w:r>
      <w:r w:rsidR="00FB32BB" w:rsidRPr="00FB32BB">
        <w:rPr>
          <w:rFonts w:ascii="Open Sans" w:eastAsia="Times New Roman" w:hAnsi="Open Sans" w:cs="Open Sans"/>
          <w:color w:val="212529"/>
          <w:sz w:val="21"/>
          <w:szCs w:val="21"/>
        </w:rPr>
        <w:br/>
      </w:r>
      <w:r w:rsidR="00FB32BB" w:rsidRPr="00FB32BB">
        <w:rPr>
          <w:rFonts w:ascii="Open Sans" w:eastAsia="Times New Roman" w:hAnsi="Open Sans" w:cs="Open Sans"/>
          <w:color w:val="212529"/>
          <w:sz w:val="21"/>
          <w:szCs w:val="21"/>
        </w:rPr>
        <w:br/>
      </w:r>
    </w:p>
    <w:p w14:paraId="027E078A" w14:textId="6C0A4D25" w:rsidR="00FB32BB" w:rsidRPr="00FB32BB" w:rsidRDefault="00FB32BB" w:rsidP="00FB32BB">
      <w:pPr>
        <w:spacing w:after="0" w:line="240" w:lineRule="auto"/>
        <w:rPr>
          <w:rFonts w:ascii="Times New Roman" w:eastAsia="Times New Roman" w:hAnsi="Times New Roman" w:cs="Times New Roman"/>
          <w:sz w:val="24"/>
          <w:szCs w:val="24"/>
        </w:rPr>
      </w:pPr>
      <w:r w:rsidRPr="00FB32BB">
        <w:rPr>
          <w:rFonts w:ascii="Open Sans" w:eastAsia="Times New Roman" w:hAnsi="Open Sans" w:cs="Open Sans"/>
          <w:b/>
          <w:bCs/>
          <w:color w:val="212529"/>
          <w:sz w:val="21"/>
          <w:szCs w:val="21"/>
        </w:rPr>
        <w:t>Position Type:</w:t>
      </w:r>
      <w:r>
        <w:rPr>
          <w:rFonts w:ascii="Open Sans" w:eastAsia="Times New Roman" w:hAnsi="Open Sans" w:cs="Open Sans"/>
          <w:b/>
          <w:bCs/>
          <w:color w:val="212529"/>
          <w:sz w:val="21"/>
          <w:szCs w:val="21"/>
        </w:rPr>
        <w:t xml:space="preserve"> </w:t>
      </w:r>
      <w:r w:rsidRPr="00FB32BB">
        <w:rPr>
          <w:rFonts w:ascii="Open Sans" w:eastAsia="Times New Roman" w:hAnsi="Open Sans" w:cs="Open Sans"/>
          <w:color w:val="212529"/>
          <w:sz w:val="21"/>
          <w:szCs w:val="21"/>
        </w:rPr>
        <w:t>Full-time</w:t>
      </w:r>
      <w:r w:rsidRPr="00FB32BB">
        <w:rPr>
          <w:rFonts w:ascii="Open Sans" w:eastAsia="Times New Roman" w:hAnsi="Open Sans" w:cs="Open Sans"/>
          <w:color w:val="212529"/>
          <w:sz w:val="21"/>
          <w:szCs w:val="21"/>
        </w:rPr>
        <w:br/>
      </w:r>
      <w:r w:rsidRPr="00FB32BB">
        <w:rPr>
          <w:rFonts w:ascii="Open Sans" w:eastAsia="Times New Roman" w:hAnsi="Open Sans" w:cs="Open Sans"/>
          <w:b/>
          <w:bCs/>
          <w:color w:val="212529"/>
          <w:sz w:val="21"/>
          <w:szCs w:val="21"/>
        </w:rPr>
        <w:t>Salary:</w:t>
      </w:r>
      <w:r w:rsidRPr="00FB32BB">
        <w:rPr>
          <w:rFonts w:ascii="Open Sans" w:eastAsia="Times New Roman" w:hAnsi="Open Sans" w:cs="Open Sans"/>
          <w:color w:val="212529"/>
          <w:sz w:val="21"/>
          <w:szCs w:val="21"/>
        </w:rPr>
        <w:t xml:space="preserve"> $50,000</w:t>
      </w:r>
      <w:r w:rsidRPr="00FB32BB">
        <w:rPr>
          <w:rFonts w:ascii="Open Sans" w:eastAsia="Times New Roman" w:hAnsi="Open Sans" w:cs="Open Sans"/>
          <w:color w:val="212529"/>
          <w:sz w:val="21"/>
          <w:szCs w:val="21"/>
          <w:shd w:val="clear" w:color="auto" w:fill="FFFFFF"/>
        </w:rPr>
        <w:t> to </w:t>
      </w:r>
      <w:r w:rsidRPr="00FB32BB">
        <w:rPr>
          <w:rFonts w:ascii="Open Sans" w:eastAsia="Times New Roman" w:hAnsi="Open Sans" w:cs="Open Sans"/>
          <w:color w:val="212529"/>
          <w:sz w:val="21"/>
          <w:szCs w:val="21"/>
        </w:rPr>
        <w:t>$65,000 Per Year</w:t>
      </w:r>
      <w:r w:rsidRPr="00FB32BB">
        <w:rPr>
          <w:rFonts w:ascii="Open Sans" w:eastAsia="Times New Roman" w:hAnsi="Open Sans" w:cs="Open Sans"/>
          <w:color w:val="212529"/>
          <w:sz w:val="21"/>
          <w:szCs w:val="21"/>
        </w:rPr>
        <w:br/>
      </w:r>
      <w:r w:rsidRPr="00FB32BB">
        <w:rPr>
          <w:rFonts w:ascii="Open Sans" w:eastAsia="Times New Roman" w:hAnsi="Open Sans" w:cs="Open Sans"/>
          <w:b/>
          <w:bCs/>
          <w:color w:val="212529"/>
          <w:sz w:val="21"/>
          <w:szCs w:val="21"/>
        </w:rPr>
        <w:t>Job Categories:</w:t>
      </w:r>
      <w:r w:rsidRPr="00FB32BB">
        <w:rPr>
          <w:rFonts w:ascii="Open Sans" w:eastAsia="Times New Roman" w:hAnsi="Open Sans" w:cs="Open Sans"/>
          <w:color w:val="212529"/>
          <w:sz w:val="21"/>
          <w:szCs w:val="21"/>
        </w:rPr>
        <w:br/>
      </w:r>
    </w:p>
    <w:p w14:paraId="37F3FD8B" w14:textId="77777777" w:rsidR="00FB32BB" w:rsidRPr="00FB32BB" w:rsidRDefault="00FB32BB" w:rsidP="00FB32BB">
      <w:pPr>
        <w:spacing w:before="100" w:beforeAutospacing="1" w:after="100" w:afterAutospacing="1"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Classroom Teacher &gt; Middle Grades</w:t>
      </w:r>
    </w:p>
    <w:p w14:paraId="2652911F" w14:textId="77777777" w:rsidR="00FB32BB" w:rsidRPr="00FB32BB" w:rsidRDefault="00FB32BB" w:rsidP="00FB32BB">
      <w:pPr>
        <w:spacing w:before="100" w:beforeAutospacing="1" w:after="100" w:afterAutospacing="1"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Classroom Teacher &gt; High School / Secondary</w:t>
      </w:r>
    </w:p>
    <w:p w14:paraId="489611A7" w14:textId="77777777" w:rsidR="00FB32BB" w:rsidRPr="00FB32BB" w:rsidRDefault="00FB32BB" w:rsidP="00FB32BB">
      <w:pPr>
        <w:spacing w:before="100" w:beforeAutospacing="1" w:after="100" w:afterAutospacing="1" w:line="240" w:lineRule="auto"/>
        <w:outlineLvl w:val="1"/>
        <w:rPr>
          <w:rFonts w:ascii="Open Sans" w:eastAsia="Times New Roman" w:hAnsi="Open Sans" w:cs="Open Sans"/>
          <w:b/>
          <w:bCs/>
          <w:color w:val="212529"/>
          <w:sz w:val="36"/>
          <w:szCs w:val="36"/>
        </w:rPr>
      </w:pPr>
      <w:r w:rsidRPr="00FB32BB">
        <w:rPr>
          <w:rFonts w:ascii="Open Sans" w:eastAsia="Times New Roman" w:hAnsi="Open Sans" w:cs="Open Sans"/>
          <w:b/>
          <w:bCs/>
          <w:color w:val="212529"/>
          <w:sz w:val="36"/>
          <w:szCs w:val="36"/>
        </w:rPr>
        <w:t>Job Requirements</w:t>
      </w:r>
    </w:p>
    <w:p w14:paraId="403000C5" w14:textId="77777777" w:rsidR="00FB32BB" w:rsidRPr="00FB32BB" w:rsidRDefault="00000000" w:rsidP="00FB32BB">
      <w:pPr>
        <w:spacing w:after="0" w:line="240" w:lineRule="auto"/>
        <w:rPr>
          <w:rFonts w:ascii="Open Sans" w:eastAsia="Times New Roman" w:hAnsi="Open Sans" w:cs="Open Sans"/>
          <w:sz w:val="21"/>
          <w:szCs w:val="21"/>
        </w:rPr>
      </w:pPr>
      <w:r>
        <w:rPr>
          <w:rFonts w:ascii="Times New Roman" w:eastAsia="Times New Roman" w:hAnsi="Times New Roman" w:cs="Times New Roman"/>
          <w:sz w:val="24"/>
          <w:szCs w:val="24"/>
        </w:rPr>
        <w:pict w14:anchorId="5ECB5369">
          <v:rect id="_x0000_i1027" style="width:835.5pt;height:.75pt" o:hrpct="0" o:hralign="center" o:hrstd="t" o:hr="t" fillcolor="#a0a0a0" stroked="f"/>
        </w:pict>
      </w:r>
    </w:p>
    <w:p w14:paraId="0C9A5BE3" w14:textId="77777777" w:rsidR="00FB32BB" w:rsidRPr="00FB32BB" w:rsidRDefault="00FB32BB" w:rsidP="00FB32BB">
      <w:pPr>
        <w:numPr>
          <w:ilvl w:val="0"/>
          <w:numId w:val="3"/>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Current and valid Idaho Teaching Certificate.</w:t>
      </w:r>
    </w:p>
    <w:p w14:paraId="18C3D089" w14:textId="18B9031E" w:rsidR="00FB32BB" w:rsidRPr="00FB32BB" w:rsidRDefault="00FB32BB" w:rsidP="00FB32BB">
      <w:pPr>
        <w:numPr>
          <w:ilvl w:val="0"/>
          <w:numId w:val="3"/>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Bachelor’s degree preferred.</w:t>
      </w:r>
    </w:p>
    <w:p w14:paraId="2B23CCAC" w14:textId="77777777" w:rsidR="00FB32BB" w:rsidRPr="00FB32BB" w:rsidRDefault="00FB32BB" w:rsidP="00FB32BB">
      <w:pPr>
        <w:numPr>
          <w:ilvl w:val="0"/>
          <w:numId w:val="3"/>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Citizenship, residency or work visa required</w:t>
      </w:r>
    </w:p>
    <w:p w14:paraId="176F9F1B" w14:textId="77777777" w:rsidR="00FB32BB" w:rsidRPr="00FB32BB" w:rsidRDefault="00FB32BB" w:rsidP="00FB32BB">
      <w:pPr>
        <w:spacing w:before="100" w:beforeAutospacing="1" w:after="100" w:afterAutospacing="1" w:line="240" w:lineRule="auto"/>
        <w:outlineLvl w:val="1"/>
        <w:rPr>
          <w:rFonts w:ascii="Open Sans" w:eastAsia="Times New Roman" w:hAnsi="Open Sans" w:cs="Open Sans"/>
          <w:b/>
          <w:bCs/>
          <w:color w:val="212529"/>
          <w:sz w:val="36"/>
          <w:szCs w:val="36"/>
        </w:rPr>
      </w:pPr>
      <w:r w:rsidRPr="00FB32BB">
        <w:rPr>
          <w:rFonts w:ascii="Open Sans" w:eastAsia="Times New Roman" w:hAnsi="Open Sans" w:cs="Open Sans"/>
          <w:b/>
          <w:bCs/>
          <w:color w:val="212529"/>
          <w:sz w:val="36"/>
          <w:szCs w:val="36"/>
        </w:rPr>
        <w:t>Contact Information</w:t>
      </w:r>
    </w:p>
    <w:p w14:paraId="30378043" w14:textId="77777777" w:rsidR="00FB32BB" w:rsidRPr="00FB32BB" w:rsidRDefault="00000000" w:rsidP="00FB32BB">
      <w:pPr>
        <w:spacing w:after="0" w:line="240" w:lineRule="auto"/>
        <w:rPr>
          <w:rFonts w:ascii="Open Sans" w:eastAsia="Times New Roman" w:hAnsi="Open Sans" w:cs="Open Sans"/>
          <w:sz w:val="21"/>
          <w:szCs w:val="21"/>
        </w:rPr>
      </w:pPr>
      <w:r>
        <w:rPr>
          <w:rFonts w:ascii="Times New Roman" w:eastAsia="Times New Roman" w:hAnsi="Times New Roman" w:cs="Times New Roman"/>
          <w:sz w:val="24"/>
          <w:szCs w:val="24"/>
        </w:rPr>
        <w:pict w14:anchorId="394BDD0E">
          <v:rect id="_x0000_i1028" style="width:835.5pt;height:.75pt" o:hrpct="0" o:hralign="center" o:hrstd="t" o:hr="t" fillcolor="#a0a0a0" stroked="f"/>
        </w:pict>
      </w:r>
    </w:p>
    <w:p w14:paraId="78D2667B" w14:textId="176C6C8D" w:rsidR="00E4226F" w:rsidRDefault="00E4226F" w:rsidP="00FB32BB">
      <w:pPr>
        <w:numPr>
          <w:ilvl w:val="0"/>
          <w:numId w:val="4"/>
        </w:numPr>
        <w:spacing w:after="0" w:line="240" w:lineRule="auto"/>
        <w:rPr>
          <w:rFonts w:ascii="Open Sans" w:eastAsia="Times New Roman" w:hAnsi="Open Sans" w:cs="Open Sans"/>
          <w:color w:val="212529"/>
          <w:sz w:val="21"/>
          <w:szCs w:val="21"/>
        </w:rPr>
      </w:pPr>
      <w:r>
        <w:rPr>
          <w:rFonts w:ascii="Open Sans" w:eastAsia="Times New Roman" w:hAnsi="Open Sans" w:cs="Open Sans"/>
          <w:color w:val="212529"/>
          <w:sz w:val="21"/>
          <w:szCs w:val="21"/>
        </w:rPr>
        <w:t xml:space="preserve">Ken </w:t>
      </w:r>
      <w:hyperlink r:id="rId7" w:history="1">
        <w:r w:rsidRPr="007A2A2E">
          <w:rPr>
            <w:rStyle w:val="Hyperlink"/>
            <w:rFonts w:ascii="Open Sans" w:eastAsia="Times New Roman" w:hAnsi="Open Sans" w:cs="Open Sans"/>
            <w:sz w:val="21"/>
            <w:szCs w:val="21"/>
          </w:rPr>
          <w:t>Higbee-ken.higbee@sd365.us</w:t>
        </w:r>
      </w:hyperlink>
      <w:r>
        <w:rPr>
          <w:rFonts w:ascii="Open Sans" w:eastAsia="Times New Roman" w:hAnsi="Open Sans" w:cs="Open Sans"/>
          <w:color w:val="212529"/>
          <w:sz w:val="21"/>
          <w:szCs w:val="21"/>
        </w:rPr>
        <w:t xml:space="preserve"> </w:t>
      </w:r>
      <w:r w:rsidR="004757EF">
        <w:rPr>
          <w:rFonts w:ascii="Open Sans" w:eastAsia="Times New Roman" w:hAnsi="Open Sans" w:cs="Open Sans"/>
          <w:color w:val="212529"/>
          <w:sz w:val="21"/>
          <w:szCs w:val="21"/>
        </w:rPr>
        <w:t>-702-375-5563</w:t>
      </w:r>
    </w:p>
    <w:p w14:paraId="5C405FAF" w14:textId="3D441B26" w:rsidR="00FB32BB" w:rsidRPr="00FB32BB" w:rsidRDefault="00FB32BB" w:rsidP="00FB32BB">
      <w:pPr>
        <w:numPr>
          <w:ilvl w:val="0"/>
          <w:numId w:val="4"/>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JayDene Aquiso, Business Manager</w:t>
      </w:r>
    </w:p>
    <w:p w14:paraId="2CA39225" w14:textId="77777777" w:rsidR="00FB32BB" w:rsidRPr="00FB32BB" w:rsidRDefault="00FB32BB" w:rsidP="00FB32BB">
      <w:pPr>
        <w:numPr>
          <w:ilvl w:val="0"/>
          <w:numId w:val="4"/>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lastRenderedPageBreak/>
        <w:t>39678 State Highway 78</w:t>
      </w:r>
    </w:p>
    <w:p w14:paraId="1A2A598E" w14:textId="77777777" w:rsidR="00FB32BB" w:rsidRPr="00FB32BB" w:rsidRDefault="00FB32BB" w:rsidP="00FB32BB">
      <w:pPr>
        <w:numPr>
          <w:ilvl w:val="0"/>
          <w:numId w:val="4"/>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Bruneau, Idaho 83604</w:t>
      </w:r>
    </w:p>
    <w:p w14:paraId="65BA5455" w14:textId="77777777" w:rsidR="00FB32BB" w:rsidRPr="00FB32BB" w:rsidRDefault="00FB32BB" w:rsidP="00FB32BB">
      <w:pPr>
        <w:numPr>
          <w:ilvl w:val="0"/>
          <w:numId w:val="4"/>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Phone: (208) 834-2260</w:t>
      </w:r>
    </w:p>
    <w:p w14:paraId="3842201D" w14:textId="1C81928F" w:rsidR="00FB32BB" w:rsidRPr="00FB32BB" w:rsidRDefault="00FB32BB" w:rsidP="00FB32BB">
      <w:pPr>
        <w:numPr>
          <w:ilvl w:val="0"/>
          <w:numId w:val="4"/>
        </w:numPr>
        <w:spacing w:after="0" w:line="240" w:lineRule="auto"/>
        <w:rPr>
          <w:rFonts w:ascii="Open Sans" w:eastAsia="Times New Roman" w:hAnsi="Open Sans" w:cs="Open Sans"/>
          <w:color w:val="212529"/>
          <w:sz w:val="21"/>
          <w:szCs w:val="21"/>
        </w:rPr>
      </w:pPr>
      <w:r w:rsidRPr="00FB32BB">
        <w:rPr>
          <w:rFonts w:ascii="Open Sans" w:eastAsia="Times New Roman" w:hAnsi="Open Sans" w:cs="Open Sans"/>
          <w:color w:val="212529"/>
          <w:sz w:val="21"/>
          <w:szCs w:val="21"/>
        </w:rPr>
        <w:t>Email: </w:t>
      </w:r>
      <w:hyperlink r:id="rId8" w:history="1">
        <w:r w:rsidRPr="00FB32BB">
          <w:rPr>
            <w:rStyle w:val="Hyperlink"/>
            <w:rFonts w:ascii="Open Sans" w:eastAsia="Times New Roman" w:hAnsi="Open Sans" w:cs="Open Sans"/>
            <w:sz w:val="21"/>
            <w:szCs w:val="21"/>
          </w:rPr>
          <w:t>j</w:t>
        </w:r>
        <w:r w:rsidRPr="007A2A2E">
          <w:rPr>
            <w:rStyle w:val="Hyperlink"/>
            <w:rFonts w:ascii="Open Sans" w:eastAsia="Times New Roman" w:hAnsi="Open Sans" w:cs="Open Sans"/>
            <w:sz w:val="21"/>
            <w:szCs w:val="21"/>
          </w:rPr>
          <w:t>aydene.</w:t>
        </w:r>
        <w:r w:rsidRPr="00FB32BB">
          <w:rPr>
            <w:rStyle w:val="Hyperlink"/>
            <w:rFonts w:ascii="Open Sans" w:eastAsia="Times New Roman" w:hAnsi="Open Sans" w:cs="Open Sans"/>
            <w:sz w:val="21"/>
            <w:szCs w:val="21"/>
          </w:rPr>
          <w:t>aquiso@sd365.us</w:t>
        </w:r>
      </w:hyperlink>
    </w:p>
    <w:p w14:paraId="7FA7342B" w14:textId="77777777" w:rsidR="00A501FF" w:rsidRPr="00FB32BB" w:rsidRDefault="00A501FF" w:rsidP="00FB32BB"/>
    <w:sectPr w:rsidR="00A501FF" w:rsidRPr="00FB3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FAC"/>
    <w:multiLevelType w:val="multilevel"/>
    <w:tmpl w:val="6614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A7851"/>
    <w:multiLevelType w:val="multilevel"/>
    <w:tmpl w:val="3586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FA6897"/>
    <w:multiLevelType w:val="multilevel"/>
    <w:tmpl w:val="5390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98393F"/>
    <w:multiLevelType w:val="multilevel"/>
    <w:tmpl w:val="E17E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370257">
    <w:abstractNumId w:val="1"/>
  </w:num>
  <w:num w:numId="2" w16cid:durableId="318533987">
    <w:abstractNumId w:val="0"/>
  </w:num>
  <w:num w:numId="3" w16cid:durableId="65612173">
    <w:abstractNumId w:val="2"/>
  </w:num>
  <w:num w:numId="4" w16cid:durableId="178199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EF"/>
    <w:rsid w:val="00006074"/>
    <w:rsid w:val="00050BDE"/>
    <w:rsid w:val="000F2FAA"/>
    <w:rsid w:val="003D0F8E"/>
    <w:rsid w:val="003F0C51"/>
    <w:rsid w:val="004757EF"/>
    <w:rsid w:val="005C3A88"/>
    <w:rsid w:val="0068508D"/>
    <w:rsid w:val="00884AD3"/>
    <w:rsid w:val="00891D59"/>
    <w:rsid w:val="008C40EF"/>
    <w:rsid w:val="008E7124"/>
    <w:rsid w:val="008E7F7B"/>
    <w:rsid w:val="009E1D66"/>
    <w:rsid w:val="00A501FF"/>
    <w:rsid w:val="00B17062"/>
    <w:rsid w:val="00BA7BA6"/>
    <w:rsid w:val="00CF1038"/>
    <w:rsid w:val="00D64389"/>
    <w:rsid w:val="00E4226F"/>
    <w:rsid w:val="00FB32BB"/>
    <w:rsid w:val="00FF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FE77"/>
  <w15:chartTrackingRefBased/>
  <w15:docId w15:val="{4BBA97E0-7962-405D-856E-D17D921C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08D"/>
    <w:rPr>
      <w:color w:val="0563C1" w:themeColor="hyperlink"/>
      <w:u w:val="single"/>
    </w:rPr>
  </w:style>
  <w:style w:type="character" w:styleId="UnresolvedMention">
    <w:name w:val="Unresolved Mention"/>
    <w:basedOn w:val="DefaultParagraphFont"/>
    <w:uiPriority w:val="99"/>
    <w:semiHidden/>
    <w:unhideWhenUsed/>
    <w:rsid w:val="00FB3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dene.aquiso@sd365.us" TargetMode="External"/><Relationship Id="rId3" Type="http://schemas.openxmlformats.org/officeDocument/2006/relationships/settings" Target="settings.xml"/><Relationship Id="rId7" Type="http://schemas.openxmlformats.org/officeDocument/2006/relationships/hyperlink" Target="mailto:Higbee-ken.higbee@sd365.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ahoednews.org/news/whats-working-reading-success-stories-from-five-idaho-schools/" TargetMode="External"/><Relationship Id="rId5" Type="http://schemas.openxmlformats.org/officeDocument/2006/relationships/hyperlink" Target="https://www.idahoednews.org/news/an-inside-look-at-one-districts-reinvention-proces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474</Words>
  <Characters>2718</Characters>
  <Application>Microsoft Office Word</Application>
  <DocSecurity>0</DocSecurity>
  <Lines>87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JayDene Aquiso</dc:creator>
  <cp:keywords/>
  <dc:description/>
  <cp:lastModifiedBy>JayDene Aquiso</cp:lastModifiedBy>
  <cp:revision>11</cp:revision>
  <dcterms:created xsi:type="dcterms:W3CDTF">2026-02-23T19:18:00Z</dcterms:created>
  <dcterms:modified xsi:type="dcterms:W3CDTF">2026-02-25T22:50:00Z</dcterms:modified>
</cp:coreProperties>
</file>